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A1EC7" w:rsidRDefault="00BC23BC" w:rsidP="00F51535">
      <w:pPr>
        <w:tabs>
          <w:tab w:val="left" w:pos="720"/>
          <w:tab w:val="left" w:pos="1440"/>
          <w:tab w:val="left" w:pos="3105"/>
        </w:tabs>
        <w:jc w:val="center"/>
        <w:rPr>
          <w:rFonts w:ascii="Arial" w:hAnsi="Arial" w:cs="Arial"/>
          <w:b/>
          <w:bCs/>
        </w:rPr>
      </w:pPr>
      <w:r>
        <w:rPr>
          <w:noProof/>
          <w:lang w:eastAsia="en-US"/>
        </w:rPr>
        <w:drawing>
          <wp:anchor distT="0" distB="0" distL="0" distR="114935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66725" cy="610235"/>
            <wp:effectExtent l="19050" t="0" r="9525" b="0"/>
            <wp:wrapSquare wrapText="right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02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1EC7">
        <w:rPr>
          <w:rFonts w:ascii="Arial" w:hAnsi="Arial" w:cs="Arial"/>
          <w:b/>
          <w:bCs/>
        </w:rPr>
        <w:t>Pre Award GRANT PROCESSING CHECKLIST</w:t>
      </w:r>
    </w:p>
    <w:p w:rsidR="002A1EC7" w:rsidRPr="00F51535" w:rsidRDefault="002A1EC7" w:rsidP="00F51535">
      <w:pPr>
        <w:tabs>
          <w:tab w:val="left" w:pos="720"/>
          <w:tab w:val="left" w:pos="1440"/>
          <w:tab w:val="left" w:pos="310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University of Massachusetts, Worcester – Emergency Medicine</w:t>
      </w:r>
    </w:p>
    <w:p w:rsidR="002A1EC7" w:rsidRPr="0050302A" w:rsidRDefault="002A1EC7" w:rsidP="004B6183">
      <w:pPr>
        <w:pStyle w:val="NoSpacing"/>
        <w:jc w:val="center"/>
        <w:rPr>
          <w:rFonts w:ascii="Arial" w:hAnsi="Arial" w:cs="Arial"/>
        </w:rPr>
      </w:pPr>
      <w:r w:rsidRPr="0050302A">
        <w:rPr>
          <w:rFonts w:ascii="Arial" w:hAnsi="Arial" w:cs="Arial"/>
        </w:rPr>
        <w:t xml:space="preserve">RF requires </w:t>
      </w:r>
      <w:r>
        <w:rPr>
          <w:rFonts w:ascii="Arial" w:hAnsi="Arial" w:cs="Arial"/>
        </w:rPr>
        <w:t>6</w:t>
      </w:r>
      <w:r w:rsidRPr="0050302A">
        <w:rPr>
          <w:rFonts w:ascii="Arial" w:hAnsi="Arial" w:cs="Arial"/>
        </w:rPr>
        <w:t xml:space="preserve"> business days to review materials</w:t>
      </w:r>
    </w:p>
    <w:p w:rsidR="002A1EC7" w:rsidRDefault="002A1EC7">
      <w:pPr>
        <w:tabs>
          <w:tab w:val="left" w:pos="945"/>
        </w:tabs>
        <w:jc w:val="center"/>
      </w:pPr>
    </w:p>
    <w:p w:rsidR="002A1EC7" w:rsidRPr="00B06232" w:rsidRDefault="002A1EC7" w:rsidP="00F51535">
      <w:pPr>
        <w:pStyle w:val="BodyText"/>
        <w:ind w:left="720"/>
        <w:rPr>
          <w:rFonts w:ascii="Arial" w:hAnsi="Arial" w:cs="Arial"/>
          <w:sz w:val="22"/>
          <w:szCs w:val="22"/>
        </w:rPr>
      </w:pPr>
      <w:r w:rsidRPr="00B06232">
        <w:rPr>
          <w:rFonts w:ascii="Arial" w:hAnsi="Arial" w:cs="Arial"/>
          <w:sz w:val="22"/>
          <w:szCs w:val="22"/>
        </w:rPr>
        <w:t>PI is responsible for:</w:t>
      </w:r>
    </w:p>
    <w:p w:rsidR="002A1EC7" w:rsidRPr="00B06232" w:rsidRDefault="002A1EC7" w:rsidP="00F51535">
      <w:pPr>
        <w:pStyle w:val="BodyText"/>
        <w:ind w:left="720"/>
        <w:rPr>
          <w:rFonts w:ascii="Arial" w:hAnsi="Arial" w:cs="Arial"/>
          <w:b w:val="0"/>
          <w:bCs w:val="0"/>
          <w:sz w:val="22"/>
          <w:szCs w:val="22"/>
        </w:rPr>
      </w:pPr>
    </w:p>
    <w:p w:rsidR="002A1EC7" w:rsidRPr="00B06232" w:rsidRDefault="00AC7B12" w:rsidP="00F51535">
      <w:pPr>
        <w:pStyle w:val="BodyText"/>
        <w:ind w:left="720"/>
        <w:rPr>
          <w:rFonts w:ascii="Arial" w:hAnsi="Arial" w:cs="Arial"/>
          <w:b w:val="0"/>
          <w:bCs w:val="0"/>
          <w:sz w:val="22"/>
          <w:szCs w:val="22"/>
        </w:rPr>
      </w:pPr>
      <w:r w:rsidRPr="00B06232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A1EC7" w:rsidRPr="00B06232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B06232">
        <w:rPr>
          <w:rFonts w:ascii="Arial" w:hAnsi="Arial" w:cs="Arial"/>
          <w:sz w:val="22"/>
          <w:szCs w:val="22"/>
        </w:rPr>
        <w:fldChar w:fldCharType="end"/>
      </w:r>
      <w:r w:rsidR="002A1EC7" w:rsidRPr="00B06232">
        <w:rPr>
          <w:rFonts w:ascii="Arial" w:hAnsi="Arial" w:cs="Arial"/>
          <w:b w:val="0"/>
          <w:bCs w:val="0"/>
          <w:sz w:val="22"/>
          <w:szCs w:val="22"/>
        </w:rPr>
        <w:t>Meeting with Dept Admin 10 weeks before due date, or earliest possible</w:t>
      </w:r>
    </w:p>
    <w:p w:rsidR="002A1EC7" w:rsidRPr="00B06232" w:rsidRDefault="002A1EC7" w:rsidP="00F51535">
      <w:pPr>
        <w:pStyle w:val="BodyText"/>
        <w:ind w:left="720"/>
        <w:rPr>
          <w:rFonts w:ascii="Arial" w:hAnsi="Arial" w:cs="Arial"/>
          <w:b w:val="0"/>
          <w:bCs w:val="0"/>
          <w:sz w:val="22"/>
          <w:szCs w:val="22"/>
        </w:rPr>
      </w:pPr>
    </w:p>
    <w:p w:rsidR="002A1EC7" w:rsidRPr="00B06232" w:rsidRDefault="00AC7B12" w:rsidP="00F51535">
      <w:pPr>
        <w:pStyle w:val="BodyText"/>
        <w:ind w:left="720"/>
        <w:rPr>
          <w:rFonts w:ascii="Arial" w:hAnsi="Arial" w:cs="Arial"/>
          <w:b w:val="0"/>
          <w:bCs w:val="0"/>
          <w:sz w:val="22"/>
          <w:szCs w:val="22"/>
        </w:rPr>
      </w:pPr>
      <w:r w:rsidRPr="00B06232">
        <w:rPr>
          <w:rFonts w:ascii="Arial" w:hAnsi="Arial" w:cs="Arial"/>
          <w:b w:val="0"/>
          <w:bCs w:val="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A1EC7" w:rsidRPr="00B06232">
        <w:rPr>
          <w:rFonts w:ascii="Arial" w:hAnsi="Arial" w:cs="Arial"/>
          <w:b w:val="0"/>
          <w:bCs w:val="0"/>
          <w:sz w:val="22"/>
          <w:szCs w:val="22"/>
        </w:rPr>
        <w:instrText xml:space="preserve"> FORMCHECKBOX </w:instrText>
      </w:r>
      <w:r>
        <w:rPr>
          <w:rFonts w:ascii="Arial" w:hAnsi="Arial" w:cs="Arial"/>
          <w:b w:val="0"/>
          <w:bCs w:val="0"/>
          <w:sz w:val="22"/>
          <w:szCs w:val="22"/>
        </w:rPr>
      </w:r>
      <w:r>
        <w:rPr>
          <w:rFonts w:ascii="Arial" w:hAnsi="Arial" w:cs="Arial"/>
          <w:b w:val="0"/>
          <w:bCs w:val="0"/>
          <w:sz w:val="22"/>
          <w:szCs w:val="22"/>
        </w:rPr>
        <w:fldChar w:fldCharType="separate"/>
      </w:r>
      <w:r w:rsidRPr="00B06232">
        <w:rPr>
          <w:rFonts w:ascii="Arial" w:hAnsi="Arial" w:cs="Arial"/>
          <w:b w:val="0"/>
          <w:bCs w:val="0"/>
          <w:sz w:val="22"/>
          <w:szCs w:val="22"/>
        </w:rPr>
        <w:fldChar w:fldCharType="end"/>
      </w:r>
      <w:r w:rsidR="002A1EC7" w:rsidRPr="00B06232">
        <w:rPr>
          <w:rFonts w:ascii="Arial" w:hAnsi="Arial" w:cs="Arial"/>
          <w:b w:val="0"/>
          <w:bCs w:val="0"/>
          <w:sz w:val="22"/>
          <w:szCs w:val="22"/>
        </w:rPr>
        <w:t xml:space="preserve"> Providing Admin with PA/RFA/Sponsor Guidelines</w:t>
      </w:r>
    </w:p>
    <w:p w:rsidR="002A1EC7" w:rsidRPr="00B06232" w:rsidRDefault="002A1EC7" w:rsidP="00F51535">
      <w:pPr>
        <w:pStyle w:val="BodyText"/>
        <w:tabs>
          <w:tab w:val="left" w:pos="6390"/>
        </w:tabs>
        <w:ind w:left="720"/>
        <w:rPr>
          <w:rFonts w:ascii="Arial" w:hAnsi="Arial" w:cs="Arial"/>
          <w:sz w:val="22"/>
          <w:szCs w:val="22"/>
        </w:rPr>
      </w:pPr>
    </w:p>
    <w:p w:rsidR="002A1EC7" w:rsidRPr="00B06232" w:rsidRDefault="00AC7B12" w:rsidP="00F51535">
      <w:pPr>
        <w:pStyle w:val="BodyText"/>
        <w:ind w:left="720"/>
        <w:rPr>
          <w:rFonts w:ascii="Arial" w:hAnsi="Arial" w:cs="Arial"/>
          <w:b w:val="0"/>
          <w:bCs w:val="0"/>
          <w:sz w:val="22"/>
          <w:szCs w:val="22"/>
        </w:rPr>
      </w:pPr>
      <w:r w:rsidRPr="00B06232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A1EC7" w:rsidRPr="00B06232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B06232">
        <w:rPr>
          <w:rFonts w:ascii="Arial" w:hAnsi="Arial" w:cs="Arial"/>
          <w:sz w:val="22"/>
          <w:szCs w:val="22"/>
        </w:rPr>
        <w:fldChar w:fldCharType="end"/>
      </w:r>
      <w:r w:rsidR="002A1EC7" w:rsidRPr="00B06232">
        <w:rPr>
          <w:rFonts w:ascii="Arial" w:hAnsi="Arial" w:cs="Arial"/>
          <w:b w:val="0"/>
          <w:bCs w:val="0"/>
          <w:sz w:val="22"/>
          <w:szCs w:val="22"/>
        </w:rPr>
        <w:t>Signing Proposal Routing Form (prepped by Admin) (PeopleSoft)</w:t>
      </w:r>
    </w:p>
    <w:p w:rsidR="002A1EC7" w:rsidRPr="00B06232" w:rsidRDefault="002A1EC7" w:rsidP="00F51535">
      <w:pPr>
        <w:tabs>
          <w:tab w:val="left" w:pos="480"/>
        </w:tabs>
        <w:ind w:left="720"/>
        <w:rPr>
          <w:sz w:val="22"/>
          <w:szCs w:val="22"/>
        </w:rPr>
      </w:pPr>
    </w:p>
    <w:p w:rsidR="002A1EC7" w:rsidRPr="00B06232" w:rsidRDefault="00AC7B12" w:rsidP="00F51535">
      <w:pPr>
        <w:tabs>
          <w:tab w:val="left" w:pos="480"/>
        </w:tabs>
        <w:ind w:left="720"/>
        <w:rPr>
          <w:rFonts w:ascii="Arial" w:hAnsi="Arial" w:cs="Arial"/>
          <w:sz w:val="22"/>
          <w:szCs w:val="22"/>
        </w:rPr>
      </w:pPr>
      <w:r w:rsidRPr="00B06232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A1EC7" w:rsidRPr="00B06232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B06232">
        <w:rPr>
          <w:sz w:val="22"/>
          <w:szCs w:val="22"/>
        </w:rPr>
        <w:fldChar w:fldCharType="end"/>
      </w:r>
      <w:r w:rsidR="002A1EC7" w:rsidRPr="00B06232">
        <w:rPr>
          <w:rFonts w:ascii="Arial" w:hAnsi="Arial" w:cs="Arial"/>
          <w:sz w:val="22"/>
          <w:szCs w:val="22"/>
        </w:rPr>
        <w:t xml:space="preserve"> Abstract</w:t>
      </w:r>
    </w:p>
    <w:p w:rsidR="002A1EC7" w:rsidRPr="00B06232" w:rsidRDefault="002A1EC7" w:rsidP="00F51535">
      <w:pPr>
        <w:tabs>
          <w:tab w:val="left" w:pos="480"/>
        </w:tabs>
        <w:ind w:left="720"/>
        <w:rPr>
          <w:rFonts w:ascii="Arial" w:hAnsi="Arial" w:cs="Arial"/>
          <w:sz w:val="22"/>
          <w:szCs w:val="22"/>
        </w:rPr>
      </w:pPr>
    </w:p>
    <w:p w:rsidR="002A1EC7" w:rsidRPr="00B06232" w:rsidRDefault="00AC7B12" w:rsidP="00F51535">
      <w:pPr>
        <w:tabs>
          <w:tab w:val="left" w:pos="480"/>
        </w:tabs>
        <w:ind w:left="720"/>
        <w:rPr>
          <w:rFonts w:ascii="Arial" w:hAnsi="Arial" w:cs="Arial"/>
          <w:sz w:val="22"/>
          <w:szCs w:val="22"/>
        </w:rPr>
      </w:pPr>
      <w:r w:rsidRPr="00B06232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A1EC7" w:rsidRPr="00B06232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B06232">
        <w:rPr>
          <w:sz w:val="22"/>
          <w:szCs w:val="22"/>
        </w:rPr>
        <w:fldChar w:fldCharType="end"/>
      </w:r>
      <w:r w:rsidR="002A1EC7" w:rsidRPr="00B06232">
        <w:rPr>
          <w:rFonts w:ascii="Arial" w:hAnsi="Arial" w:cs="Arial"/>
          <w:sz w:val="22"/>
          <w:szCs w:val="22"/>
        </w:rPr>
        <w:t xml:space="preserve"> UMass </w:t>
      </w:r>
      <w:hyperlink r:id="rId8" w:history="1">
        <w:r w:rsidR="002A1EC7" w:rsidRPr="00C47C66">
          <w:rPr>
            <w:rStyle w:val="Hyperlink"/>
            <w:rFonts w:ascii="Arial" w:hAnsi="Arial" w:cs="Arial"/>
            <w:sz w:val="22"/>
            <w:szCs w:val="22"/>
          </w:rPr>
          <w:t>multi</w:t>
        </w:r>
        <w:bookmarkStart w:id="0" w:name="_GoBack"/>
        <w:bookmarkEnd w:id="0"/>
        <w:r w:rsidR="002A1EC7" w:rsidRPr="00C47C66">
          <w:rPr>
            <w:rStyle w:val="Hyperlink"/>
            <w:rFonts w:ascii="Arial" w:hAnsi="Arial" w:cs="Arial"/>
            <w:sz w:val="22"/>
            <w:szCs w:val="22"/>
          </w:rPr>
          <w:t>year budget spreadsheet</w:t>
        </w:r>
      </w:hyperlink>
      <w:r w:rsidR="002A1EC7" w:rsidRPr="00B06232">
        <w:rPr>
          <w:rFonts w:ascii="Arial" w:hAnsi="Arial" w:cs="Arial"/>
          <w:sz w:val="22"/>
          <w:szCs w:val="22"/>
        </w:rPr>
        <w:t xml:space="preserve"> (collaborate with Admin</w:t>
      </w:r>
      <w:r w:rsidR="00933FCB" w:rsidRPr="00B06232">
        <w:rPr>
          <w:rFonts w:ascii="Arial" w:hAnsi="Arial" w:cs="Arial"/>
          <w:sz w:val="22"/>
          <w:szCs w:val="22"/>
        </w:rPr>
        <w:t>)</w:t>
      </w:r>
    </w:p>
    <w:p w:rsidR="002A1EC7" w:rsidRPr="00B06232" w:rsidRDefault="002A1EC7" w:rsidP="00F51535">
      <w:pPr>
        <w:tabs>
          <w:tab w:val="left" w:pos="480"/>
        </w:tabs>
        <w:ind w:left="720"/>
        <w:rPr>
          <w:sz w:val="22"/>
          <w:szCs w:val="22"/>
        </w:rPr>
      </w:pPr>
    </w:p>
    <w:p w:rsidR="002A1EC7" w:rsidRPr="00B06232" w:rsidRDefault="00AC7B12" w:rsidP="00F51535">
      <w:pPr>
        <w:tabs>
          <w:tab w:val="left" w:pos="480"/>
        </w:tabs>
        <w:ind w:left="720"/>
        <w:rPr>
          <w:rFonts w:ascii="Arial" w:hAnsi="Arial" w:cs="Arial"/>
          <w:sz w:val="22"/>
          <w:szCs w:val="22"/>
        </w:rPr>
      </w:pPr>
      <w:r w:rsidRPr="00B06232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A1EC7" w:rsidRPr="00B06232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B06232">
        <w:rPr>
          <w:sz w:val="22"/>
          <w:szCs w:val="22"/>
        </w:rPr>
        <w:fldChar w:fldCharType="end"/>
      </w:r>
      <w:r w:rsidR="002A1EC7" w:rsidRPr="00B06232">
        <w:rPr>
          <w:rFonts w:ascii="Arial" w:hAnsi="Arial" w:cs="Arial"/>
          <w:sz w:val="22"/>
          <w:szCs w:val="22"/>
        </w:rPr>
        <w:t xml:space="preserve"> Detailed budget of Year 1 (</w:t>
      </w:r>
      <w:hyperlink r:id="rId9" w:history="1">
        <w:r w:rsidR="002A1EC7" w:rsidRPr="00B06232">
          <w:rPr>
            <w:rStyle w:val="Hyperlink"/>
            <w:rFonts w:ascii="Arial" w:hAnsi="Arial" w:cs="Arial"/>
            <w:sz w:val="22"/>
            <w:szCs w:val="22"/>
          </w:rPr>
          <w:t>PHS 398</w:t>
        </w:r>
      </w:hyperlink>
      <w:r w:rsidR="002A1EC7" w:rsidRPr="00B06232">
        <w:rPr>
          <w:rFonts w:ascii="Arial" w:hAnsi="Arial" w:cs="Arial"/>
          <w:sz w:val="22"/>
          <w:szCs w:val="22"/>
        </w:rPr>
        <w:t xml:space="preserve"> or </w:t>
      </w:r>
      <w:hyperlink r:id="rId10" w:history="1">
        <w:r w:rsidR="002A1EC7" w:rsidRPr="00B06232">
          <w:rPr>
            <w:rStyle w:val="Hyperlink"/>
            <w:rFonts w:ascii="Arial" w:hAnsi="Arial" w:cs="Arial"/>
            <w:sz w:val="22"/>
            <w:szCs w:val="22"/>
          </w:rPr>
          <w:t>SF424</w:t>
        </w:r>
      </w:hyperlink>
      <w:r w:rsidR="002A1EC7" w:rsidRPr="00B06232">
        <w:rPr>
          <w:rFonts w:ascii="Arial" w:hAnsi="Arial" w:cs="Arial"/>
          <w:sz w:val="22"/>
          <w:szCs w:val="22"/>
        </w:rPr>
        <w:t>), if required (collaborate with Admin)</w:t>
      </w:r>
    </w:p>
    <w:p w:rsidR="002A1EC7" w:rsidRPr="00B06232" w:rsidRDefault="002A1EC7" w:rsidP="00F51535">
      <w:pPr>
        <w:tabs>
          <w:tab w:val="left" w:pos="480"/>
        </w:tabs>
        <w:ind w:left="720"/>
        <w:rPr>
          <w:rFonts w:ascii="Arial" w:hAnsi="Arial" w:cs="Arial"/>
          <w:sz w:val="22"/>
          <w:szCs w:val="22"/>
        </w:rPr>
      </w:pPr>
    </w:p>
    <w:p w:rsidR="002A1EC7" w:rsidRPr="00B06232" w:rsidRDefault="00AC7B12" w:rsidP="00F51535">
      <w:pPr>
        <w:tabs>
          <w:tab w:val="left" w:pos="480"/>
        </w:tabs>
        <w:ind w:left="720"/>
        <w:rPr>
          <w:rFonts w:ascii="Arial" w:hAnsi="Arial" w:cs="Arial"/>
          <w:sz w:val="22"/>
          <w:szCs w:val="22"/>
        </w:rPr>
      </w:pPr>
      <w:r w:rsidRPr="00B06232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A1EC7" w:rsidRPr="00B06232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B06232">
        <w:rPr>
          <w:sz w:val="22"/>
          <w:szCs w:val="22"/>
        </w:rPr>
        <w:fldChar w:fldCharType="end"/>
      </w:r>
      <w:r w:rsidR="002A1EC7" w:rsidRPr="00B06232">
        <w:rPr>
          <w:rFonts w:ascii="Arial" w:hAnsi="Arial" w:cs="Arial"/>
          <w:sz w:val="22"/>
          <w:szCs w:val="22"/>
        </w:rPr>
        <w:t xml:space="preserve"> Future years budgets (</w:t>
      </w:r>
      <w:hyperlink r:id="rId11" w:history="1">
        <w:r w:rsidR="002A1EC7" w:rsidRPr="00B06232">
          <w:rPr>
            <w:rStyle w:val="Hyperlink"/>
            <w:rFonts w:ascii="Arial" w:hAnsi="Arial" w:cs="Arial"/>
            <w:sz w:val="22"/>
            <w:szCs w:val="22"/>
          </w:rPr>
          <w:t>PHS 398</w:t>
        </w:r>
      </w:hyperlink>
      <w:r w:rsidR="002A1EC7" w:rsidRPr="00B06232">
        <w:rPr>
          <w:rFonts w:ascii="Arial" w:hAnsi="Arial" w:cs="Arial"/>
          <w:sz w:val="22"/>
          <w:szCs w:val="22"/>
        </w:rPr>
        <w:t xml:space="preserve"> or </w:t>
      </w:r>
      <w:hyperlink r:id="rId12" w:history="1">
        <w:r w:rsidR="002A1EC7" w:rsidRPr="00B06232">
          <w:rPr>
            <w:rStyle w:val="Hyperlink"/>
            <w:rFonts w:ascii="Arial" w:hAnsi="Arial" w:cs="Arial"/>
            <w:sz w:val="22"/>
            <w:szCs w:val="22"/>
          </w:rPr>
          <w:t>SF424</w:t>
        </w:r>
      </w:hyperlink>
      <w:r w:rsidR="002A1EC7" w:rsidRPr="00B06232">
        <w:rPr>
          <w:rFonts w:ascii="Arial" w:hAnsi="Arial" w:cs="Arial"/>
          <w:sz w:val="22"/>
          <w:szCs w:val="22"/>
        </w:rPr>
        <w:t>), if required (collaborate with Admin)</w:t>
      </w:r>
    </w:p>
    <w:p w:rsidR="002A1EC7" w:rsidRPr="00B06232" w:rsidRDefault="002A1EC7" w:rsidP="00F51535">
      <w:pPr>
        <w:tabs>
          <w:tab w:val="left" w:pos="480"/>
        </w:tabs>
        <w:ind w:left="720"/>
        <w:rPr>
          <w:rFonts w:ascii="Arial" w:hAnsi="Arial" w:cs="Arial"/>
          <w:sz w:val="22"/>
          <w:szCs w:val="22"/>
        </w:rPr>
      </w:pPr>
      <w:r w:rsidRPr="00B06232">
        <w:rPr>
          <w:rFonts w:ascii="Arial" w:hAnsi="Arial" w:cs="Arial"/>
          <w:sz w:val="22"/>
          <w:szCs w:val="22"/>
        </w:rPr>
        <w:tab/>
      </w:r>
      <w:r w:rsidRPr="00B06232">
        <w:rPr>
          <w:rFonts w:ascii="Arial" w:hAnsi="Arial" w:cs="Arial"/>
          <w:sz w:val="22"/>
          <w:szCs w:val="22"/>
        </w:rPr>
        <w:tab/>
      </w:r>
      <w:r w:rsidRPr="00B06232">
        <w:rPr>
          <w:rFonts w:ascii="Arial" w:hAnsi="Arial" w:cs="Arial"/>
          <w:sz w:val="22"/>
          <w:szCs w:val="22"/>
        </w:rPr>
        <w:tab/>
      </w:r>
      <w:r w:rsidRPr="00B06232">
        <w:rPr>
          <w:rFonts w:ascii="Arial" w:hAnsi="Arial" w:cs="Arial"/>
          <w:sz w:val="22"/>
          <w:szCs w:val="22"/>
        </w:rPr>
        <w:tab/>
      </w:r>
      <w:r w:rsidRPr="00B06232">
        <w:rPr>
          <w:rFonts w:ascii="Arial" w:hAnsi="Arial" w:cs="Arial"/>
          <w:sz w:val="22"/>
          <w:szCs w:val="22"/>
        </w:rPr>
        <w:tab/>
      </w:r>
    </w:p>
    <w:p w:rsidR="002A1EC7" w:rsidRPr="00B06232" w:rsidRDefault="00AC7B12" w:rsidP="00F51535">
      <w:pPr>
        <w:tabs>
          <w:tab w:val="left" w:pos="480"/>
        </w:tabs>
        <w:ind w:left="720"/>
        <w:rPr>
          <w:rFonts w:ascii="Arial" w:hAnsi="Arial" w:cs="Arial"/>
          <w:sz w:val="22"/>
          <w:szCs w:val="22"/>
        </w:rPr>
      </w:pPr>
      <w:r w:rsidRPr="00B06232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A1EC7" w:rsidRPr="00B06232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B06232">
        <w:rPr>
          <w:sz w:val="22"/>
          <w:szCs w:val="22"/>
        </w:rPr>
        <w:fldChar w:fldCharType="end"/>
      </w:r>
      <w:r w:rsidR="002A1EC7" w:rsidRPr="00B06232">
        <w:rPr>
          <w:rFonts w:ascii="Arial" w:hAnsi="Arial" w:cs="Arial"/>
          <w:sz w:val="22"/>
          <w:szCs w:val="22"/>
        </w:rPr>
        <w:t>Budget Justification</w:t>
      </w:r>
      <w:r w:rsidR="00433A0D" w:rsidRPr="00B06232">
        <w:rPr>
          <w:rFonts w:ascii="Arial" w:hAnsi="Arial" w:cs="Arial"/>
          <w:sz w:val="22"/>
          <w:szCs w:val="22"/>
        </w:rPr>
        <w:t xml:space="preserve"> </w:t>
      </w:r>
      <w:r w:rsidR="002A1EC7" w:rsidRPr="00156013">
        <w:rPr>
          <w:rFonts w:ascii="Arial" w:hAnsi="Arial" w:cs="Arial"/>
          <w:sz w:val="22"/>
          <w:szCs w:val="22"/>
        </w:rPr>
        <w:t>(</w:t>
      </w:r>
      <w:hyperlink r:id="rId13" w:history="1">
        <w:r w:rsidR="002A1EC7" w:rsidRPr="00156013">
          <w:rPr>
            <w:rStyle w:val="Hyperlink"/>
            <w:rFonts w:ascii="Arial" w:hAnsi="Arial" w:cs="Arial"/>
            <w:sz w:val="22"/>
            <w:szCs w:val="22"/>
          </w:rPr>
          <w:t>complex example</w:t>
        </w:r>
      </w:hyperlink>
      <w:r w:rsidR="002A1EC7" w:rsidRPr="00156013">
        <w:rPr>
          <w:rFonts w:ascii="Arial" w:hAnsi="Arial" w:cs="Arial"/>
          <w:sz w:val="22"/>
          <w:szCs w:val="22"/>
        </w:rPr>
        <w:t>)</w:t>
      </w:r>
      <w:r w:rsidR="002A1EC7" w:rsidRPr="00B06232">
        <w:rPr>
          <w:rFonts w:ascii="Arial" w:hAnsi="Arial" w:cs="Arial"/>
          <w:sz w:val="22"/>
          <w:szCs w:val="22"/>
        </w:rPr>
        <w:t xml:space="preserve">; </w:t>
      </w:r>
      <w:r w:rsidR="002A1EC7" w:rsidRPr="00156013">
        <w:rPr>
          <w:rFonts w:ascii="Arial" w:hAnsi="Arial" w:cs="Arial"/>
          <w:sz w:val="22"/>
          <w:szCs w:val="22"/>
        </w:rPr>
        <w:t>(</w:t>
      </w:r>
      <w:hyperlink r:id="rId14" w:history="1">
        <w:r w:rsidR="002A1EC7" w:rsidRPr="00156013">
          <w:rPr>
            <w:rStyle w:val="Hyperlink"/>
            <w:rFonts w:ascii="Arial" w:hAnsi="Arial" w:cs="Arial"/>
            <w:sz w:val="22"/>
            <w:szCs w:val="22"/>
          </w:rPr>
          <w:t>basic example</w:t>
        </w:r>
      </w:hyperlink>
      <w:r w:rsidR="002A1EC7" w:rsidRPr="00156013">
        <w:rPr>
          <w:rFonts w:ascii="Arial" w:hAnsi="Arial" w:cs="Arial"/>
          <w:sz w:val="22"/>
          <w:szCs w:val="22"/>
        </w:rPr>
        <w:t>)</w:t>
      </w:r>
      <w:r w:rsidR="002A1EC7" w:rsidRPr="00B06232">
        <w:rPr>
          <w:rFonts w:ascii="Arial" w:hAnsi="Arial" w:cs="Arial"/>
          <w:sz w:val="22"/>
          <w:szCs w:val="22"/>
        </w:rPr>
        <w:t xml:space="preserve">; </w:t>
      </w:r>
      <w:hyperlink r:id="rId15" w:history="1">
        <w:r w:rsidR="002A1EC7" w:rsidRPr="00B06232">
          <w:rPr>
            <w:rStyle w:val="Hyperlink"/>
            <w:rFonts w:ascii="Arial" w:hAnsi="Arial" w:cs="Arial"/>
            <w:sz w:val="22"/>
            <w:szCs w:val="22"/>
          </w:rPr>
          <w:t>(modular example)</w:t>
        </w:r>
      </w:hyperlink>
    </w:p>
    <w:p w:rsidR="002A1EC7" w:rsidRPr="00B06232" w:rsidRDefault="002A1EC7" w:rsidP="00F51535">
      <w:pPr>
        <w:tabs>
          <w:tab w:val="left" w:pos="480"/>
        </w:tabs>
        <w:ind w:left="720"/>
        <w:rPr>
          <w:rFonts w:ascii="Arial" w:hAnsi="Arial" w:cs="Arial"/>
          <w:sz w:val="22"/>
          <w:szCs w:val="22"/>
        </w:rPr>
      </w:pPr>
    </w:p>
    <w:p w:rsidR="002A1EC7" w:rsidRPr="00B06232" w:rsidRDefault="00AC7B12" w:rsidP="003D4432">
      <w:pPr>
        <w:tabs>
          <w:tab w:val="left" w:pos="480"/>
        </w:tabs>
        <w:ind w:left="720"/>
        <w:rPr>
          <w:rFonts w:ascii="Arial" w:hAnsi="Arial" w:cs="Arial"/>
          <w:sz w:val="22"/>
          <w:szCs w:val="22"/>
        </w:rPr>
      </w:pPr>
      <w:r w:rsidRPr="00B06232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A1EC7" w:rsidRPr="00B06232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B06232">
        <w:rPr>
          <w:sz w:val="22"/>
          <w:szCs w:val="22"/>
        </w:rPr>
        <w:fldChar w:fldCharType="end"/>
      </w:r>
      <w:hyperlink r:id="rId16" w:history="1">
        <w:r w:rsidR="002A1EC7" w:rsidRPr="00B06232">
          <w:rPr>
            <w:rStyle w:val="Hyperlink"/>
            <w:rFonts w:ascii="Arial" w:hAnsi="Arial" w:cs="Arial"/>
            <w:sz w:val="22"/>
            <w:szCs w:val="22"/>
          </w:rPr>
          <w:t>Statement of Work</w:t>
        </w:r>
      </w:hyperlink>
      <w:r w:rsidR="009154A1">
        <w:t xml:space="preserve"> </w:t>
      </w:r>
      <w:r w:rsidR="002A1EC7" w:rsidRPr="00B06232">
        <w:rPr>
          <w:rFonts w:ascii="Arial" w:hAnsi="Arial" w:cs="Arial"/>
          <w:sz w:val="22"/>
          <w:szCs w:val="22"/>
        </w:rPr>
        <w:t>for all Key Personnel</w:t>
      </w:r>
    </w:p>
    <w:p w:rsidR="002A1EC7" w:rsidRPr="00B06232" w:rsidRDefault="002A1EC7" w:rsidP="00F51535">
      <w:pPr>
        <w:tabs>
          <w:tab w:val="left" w:pos="480"/>
        </w:tabs>
        <w:ind w:left="720"/>
        <w:rPr>
          <w:rFonts w:ascii="Arial" w:hAnsi="Arial" w:cs="Arial"/>
          <w:sz w:val="22"/>
          <w:szCs w:val="22"/>
        </w:rPr>
      </w:pPr>
    </w:p>
    <w:p w:rsidR="002A1EC7" w:rsidRPr="00B06232" w:rsidRDefault="00AC7B12" w:rsidP="00F51535">
      <w:pPr>
        <w:tabs>
          <w:tab w:val="left" w:pos="480"/>
        </w:tabs>
        <w:ind w:left="720"/>
        <w:rPr>
          <w:rFonts w:ascii="Arial" w:hAnsi="Arial" w:cs="Arial"/>
          <w:sz w:val="22"/>
          <w:szCs w:val="22"/>
        </w:rPr>
      </w:pPr>
      <w:r w:rsidRPr="00B06232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A1EC7" w:rsidRPr="00B06232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B06232">
        <w:rPr>
          <w:sz w:val="22"/>
          <w:szCs w:val="22"/>
        </w:rPr>
        <w:fldChar w:fldCharType="end"/>
      </w:r>
      <w:hyperlink r:id="rId17" w:history="1">
        <w:proofErr w:type="spellStart"/>
        <w:r w:rsidR="002A1EC7" w:rsidRPr="00B06232">
          <w:rPr>
            <w:rStyle w:val="Hyperlink"/>
            <w:rFonts w:ascii="Arial" w:hAnsi="Arial" w:cs="Arial"/>
            <w:sz w:val="22"/>
            <w:szCs w:val="22"/>
          </w:rPr>
          <w:t>Biosketches</w:t>
        </w:r>
        <w:proofErr w:type="spellEnd"/>
      </w:hyperlink>
      <w:r w:rsidR="002A1EC7" w:rsidRPr="00B06232">
        <w:rPr>
          <w:rFonts w:ascii="Arial" w:hAnsi="Arial" w:cs="Arial"/>
          <w:sz w:val="22"/>
          <w:szCs w:val="22"/>
        </w:rPr>
        <w:t xml:space="preserve"> (key personnel) </w:t>
      </w:r>
      <w:r w:rsidR="002A1EC7" w:rsidRPr="002B6F71">
        <w:rPr>
          <w:rFonts w:ascii="Arial" w:hAnsi="Arial" w:cs="Arial"/>
          <w:sz w:val="22"/>
          <w:szCs w:val="22"/>
        </w:rPr>
        <w:t>(</w:t>
      </w:r>
      <w:hyperlink r:id="rId18" w:history="1">
        <w:r w:rsidR="002A1EC7" w:rsidRPr="002B6F71">
          <w:rPr>
            <w:rStyle w:val="Hyperlink"/>
            <w:rFonts w:ascii="Arial" w:hAnsi="Arial" w:cs="Arial"/>
            <w:sz w:val="22"/>
            <w:szCs w:val="22"/>
          </w:rPr>
          <w:t>example</w:t>
        </w:r>
      </w:hyperlink>
      <w:r w:rsidR="002A1EC7" w:rsidRPr="002B6F71">
        <w:rPr>
          <w:rFonts w:ascii="Arial" w:hAnsi="Arial" w:cs="Arial"/>
          <w:sz w:val="22"/>
          <w:szCs w:val="22"/>
        </w:rPr>
        <w:t>)</w:t>
      </w:r>
    </w:p>
    <w:p w:rsidR="002A1EC7" w:rsidRPr="00B06232" w:rsidRDefault="002A1EC7" w:rsidP="00F51535">
      <w:pPr>
        <w:tabs>
          <w:tab w:val="left" w:pos="480"/>
        </w:tabs>
        <w:ind w:left="720"/>
        <w:rPr>
          <w:rFonts w:ascii="Arial" w:hAnsi="Arial" w:cs="Arial"/>
          <w:sz w:val="22"/>
          <w:szCs w:val="22"/>
        </w:rPr>
      </w:pPr>
    </w:p>
    <w:p w:rsidR="002A1EC7" w:rsidRPr="00B06232" w:rsidRDefault="00AC7B12" w:rsidP="00F51535">
      <w:pPr>
        <w:tabs>
          <w:tab w:val="left" w:pos="480"/>
        </w:tabs>
        <w:ind w:left="720"/>
        <w:rPr>
          <w:rFonts w:ascii="Arial" w:hAnsi="Arial" w:cs="Arial"/>
          <w:sz w:val="22"/>
          <w:szCs w:val="22"/>
        </w:rPr>
      </w:pPr>
      <w:r w:rsidRPr="00B06232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A1EC7" w:rsidRPr="00B06232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B06232">
        <w:rPr>
          <w:sz w:val="22"/>
          <w:szCs w:val="22"/>
        </w:rPr>
        <w:fldChar w:fldCharType="end"/>
      </w:r>
      <w:r w:rsidR="002A1EC7" w:rsidRPr="00B06232">
        <w:rPr>
          <w:rFonts w:ascii="Arial" w:hAnsi="Arial" w:cs="Arial"/>
          <w:sz w:val="22"/>
          <w:szCs w:val="22"/>
        </w:rPr>
        <w:t xml:space="preserve">Resource </w:t>
      </w:r>
      <w:proofErr w:type="gramStart"/>
      <w:r w:rsidR="002A1EC7" w:rsidRPr="00B06232">
        <w:rPr>
          <w:rFonts w:ascii="Arial" w:hAnsi="Arial" w:cs="Arial"/>
          <w:sz w:val="22"/>
          <w:szCs w:val="22"/>
        </w:rPr>
        <w:t>Page</w:t>
      </w:r>
      <w:proofErr w:type="gramEnd"/>
      <w:hyperlink r:id="rId19" w:history="1">
        <w:r w:rsidR="002A1EC7" w:rsidRPr="00B06232">
          <w:rPr>
            <w:rStyle w:val="Hyperlink"/>
            <w:rFonts w:ascii="Arial" w:hAnsi="Arial" w:cs="Arial"/>
            <w:sz w:val="22"/>
            <w:szCs w:val="22"/>
          </w:rPr>
          <w:t>(facilities)</w:t>
        </w:r>
      </w:hyperlink>
      <w:r w:rsidR="002A1EC7" w:rsidRPr="00B06232">
        <w:rPr>
          <w:rFonts w:ascii="Arial" w:hAnsi="Arial" w:cs="Arial"/>
          <w:sz w:val="22"/>
          <w:szCs w:val="22"/>
        </w:rPr>
        <w:t>(</w:t>
      </w:r>
      <w:hyperlink r:id="rId20" w:history="1">
        <w:r w:rsidR="002A1EC7" w:rsidRPr="00597245">
          <w:rPr>
            <w:rStyle w:val="Hyperlink"/>
            <w:rFonts w:ascii="Arial" w:hAnsi="Arial" w:cs="Arial"/>
            <w:sz w:val="22"/>
            <w:szCs w:val="22"/>
          </w:rPr>
          <w:t>example</w:t>
        </w:r>
      </w:hyperlink>
      <w:r w:rsidR="002A1EC7" w:rsidRPr="00B06232">
        <w:rPr>
          <w:rFonts w:ascii="Arial" w:hAnsi="Arial" w:cs="Arial"/>
          <w:sz w:val="22"/>
          <w:szCs w:val="22"/>
        </w:rPr>
        <w:t>)</w:t>
      </w:r>
    </w:p>
    <w:p w:rsidR="002A1EC7" w:rsidRPr="00B06232" w:rsidRDefault="002A1EC7" w:rsidP="00F51535">
      <w:pPr>
        <w:tabs>
          <w:tab w:val="left" w:pos="480"/>
        </w:tabs>
        <w:ind w:left="720"/>
        <w:rPr>
          <w:rFonts w:ascii="Arial" w:hAnsi="Arial" w:cs="Arial"/>
          <w:sz w:val="22"/>
          <w:szCs w:val="22"/>
        </w:rPr>
      </w:pPr>
    </w:p>
    <w:p w:rsidR="002A1EC7" w:rsidRPr="00B06232" w:rsidRDefault="00AC7B12" w:rsidP="00F51535">
      <w:pPr>
        <w:tabs>
          <w:tab w:val="left" w:pos="480"/>
        </w:tabs>
        <w:ind w:left="720"/>
        <w:rPr>
          <w:rFonts w:ascii="Arial" w:hAnsi="Arial" w:cs="Arial"/>
          <w:sz w:val="22"/>
          <w:szCs w:val="22"/>
        </w:rPr>
      </w:pPr>
      <w:r w:rsidRPr="00B06232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A1EC7" w:rsidRPr="00B06232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B06232">
        <w:rPr>
          <w:sz w:val="22"/>
          <w:szCs w:val="22"/>
        </w:rPr>
        <w:fldChar w:fldCharType="end"/>
      </w:r>
      <w:r w:rsidR="002A1EC7" w:rsidRPr="00B06232">
        <w:rPr>
          <w:rFonts w:ascii="Arial" w:hAnsi="Arial" w:cs="Arial"/>
          <w:sz w:val="22"/>
          <w:szCs w:val="22"/>
        </w:rPr>
        <w:t xml:space="preserve">If K-Award, then additional materials are needed </w:t>
      </w:r>
      <w:r w:rsidR="002A1EC7" w:rsidRPr="00156013">
        <w:rPr>
          <w:rFonts w:ascii="Arial" w:hAnsi="Arial" w:cs="Arial"/>
          <w:sz w:val="22"/>
          <w:szCs w:val="22"/>
        </w:rPr>
        <w:t>(</w:t>
      </w:r>
      <w:hyperlink r:id="rId21" w:history="1">
        <w:r w:rsidR="002A1EC7" w:rsidRPr="00156013">
          <w:rPr>
            <w:rStyle w:val="Hyperlink"/>
            <w:rFonts w:ascii="Arial" w:hAnsi="Arial" w:cs="Arial"/>
            <w:sz w:val="22"/>
            <w:szCs w:val="22"/>
          </w:rPr>
          <w:t>K-Award checklist</w:t>
        </w:r>
      </w:hyperlink>
      <w:r w:rsidR="002A1EC7" w:rsidRPr="00156013">
        <w:rPr>
          <w:rFonts w:ascii="Arial" w:hAnsi="Arial" w:cs="Arial"/>
          <w:sz w:val="22"/>
          <w:szCs w:val="22"/>
        </w:rPr>
        <w:t>)</w:t>
      </w:r>
    </w:p>
    <w:p w:rsidR="002A1EC7" w:rsidRPr="00B06232" w:rsidRDefault="002A1EC7" w:rsidP="00F51535">
      <w:pPr>
        <w:tabs>
          <w:tab w:val="left" w:pos="480"/>
        </w:tabs>
        <w:ind w:left="720"/>
        <w:rPr>
          <w:rFonts w:ascii="Arial" w:hAnsi="Arial" w:cs="Arial"/>
          <w:sz w:val="22"/>
          <w:szCs w:val="22"/>
        </w:rPr>
      </w:pPr>
    </w:p>
    <w:p w:rsidR="002A1EC7" w:rsidRPr="00B06232" w:rsidRDefault="00AC7B12" w:rsidP="00F51535">
      <w:pPr>
        <w:tabs>
          <w:tab w:val="left" w:pos="480"/>
        </w:tabs>
        <w:ind w:left="720"/>
        <w:rPr>
          <w:rFonts w:ascii="Arial" w:hAnsi="Arial" w:cs="Arial"/>
          <w:sz w:val="22"/>
          <w:szCs w:val="22"/>
        </w:rPr>
      </w:pPr>
      <w:r w:rsidRPr="00B06232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A1EC7" w:rsidRPr="00B06232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B06232">
        <w:rPr>
          <w:sz w:val="22"/>
          <w:szCs w:val="22"/>
        </w:rPr>
        <w:fldChar w:fldCharType="end"/>
      </w:r>
      <w:r w:rsidR="002A1EC7" w:rsidRPr="00B06232">
        <w:rPr>
          <w:rFonts w:ascii="Arial" w:hAnsi="Arial" w:cs="Arial"/>
          <w:sz w:val="22"/>
          <w:szCs w:val="22"/>
        </w:rPr>
        <w:t xml:space="preserve">If clinical trial, then additional materials are needed </w:t>
      </w:r>
      <w:r w:rsidR="002A1EC7" w:rsidRPr="00B06232">
        <w:rPr>
          <w:rFonts w:ascii="Arial" w:hAnsi="Arial" w:cs="Arial"/>
          <w:i/>
          <w:iCs/>
          <w:sz w:val="22"/>
          <w:szCs w:val="22"/>
        </w:rPr>
        <w:t>(</w:t>
      </w:r>
      <w:hyperlink r:id="rId22" w:history="1">
        <w:r w:rsidR="002A1EC7" w:rsidRPr="008F2C31">
          <w:rPr>
            <w:rStyle w:val="Hyperlink"/>
            <w:rFonts w:ascii="Arial" w:hAnsi="Arial" w:cs="Arial"/>
            <w:i/>
            <w:iCs/>
            <w:sz w:val="22"/>
            <w:szCs w:val="22"/>
          </w:rPr>
          <w:t>Clinical Trial Checklist</w:t>
        </w:r>
      </w:hyperlink>
      <w:r w:rsidR="002A1EC7" w:rsidRPr="00B06232">
        <w:rPr>
          <w:rFonts w:ascii="Arial" w:hAnsi="Arial" w:cs="Arial"/>
          <w:i/>
          <w:iCs/>
          <w:sz w:val="22"/>
          <w:szCs w:val="22"/>
        </w:rPr>
        <w:t>)</w:t>
      </w:r>
    </w:p>
    <w:p w:rsidR="002A1EC7" w:rsidRPr="00B06232" w:rsidRDefault="002A1EC7" w:rsidP="00F51535">
      <w:pPr>
        <w:tabs>
          <w:tab w:val="left" w:pos="480"/>
        </w:tabs>
        <w:ind w:left="720"/>
        <w:rPr>
          <w:rFonts w:ascii="Arial" w:hAnsi="Arial" w:cs="Arial"/>
          <w:sz w:val="22"/>
          <w:szCs w:val="22"/>
        </w:rPr>
      </w:pPr>
    </w:p>
    <w:p w:rsidR="002A1EC7" w:rsidRPr="00B06232" w:rsidRDefault="002A1EC7" w:rsidP="00F51535">
      <w:pPr>
        <w:pStyle w:val="BodyText"/>
        <w:ind w:left="720"/>
        <w:rPr>
          <w:rFonts w:ascii="Arial" w:hAnsi="Arial" w:cs="Arial"/>
          <w:sz w:val="22"/>
          <w:szCs w:val="22"/>
        </w:rPr>
      </w:pPr>
      <w:r w:rsidRPr="00B06232">
        <w:rPr>
          <w:rFonts w:ascii="Arial" w:hAnsi="Arial" w:cs="Arial"/>
          <w:sz w:val="22"/>
          <w:szCs w:val="22"/>
        </w:rPr>
        <w:t>Administrator is responsible for:</w:t>
      </w:r>
    </w:p>
    <w:p w:rsidR="002A1EC7" w:rsidRPr="00B06232" w:rsidRDefault="002A1EC7" w:rsidP="00F51535">
      <w:pPr>
        <w:pStyle w:val="BodyText"/>
        <w:ind w:left="720"/>
        <w:rPr>
          <w:rFonts w:ascii="Arial" w:hAnsi="Arial" w:cs="Arial"/>
          <w:sz w:val="22"/>
          <w:szCs w:val="22"/>
        </w:rPr>
      </w:pPr>
      <w:r w:rsidRPr="00B06232">
        <w:rPr>
          <w:rFonts w:ascii="Arial" w:hAnsi="Arial" w:cs="Arial"/>
          <w:sz w:val="22"/>
          <w:szCs w:val="22"/>
        </w:rPr>
        <w:tab/>
      </w:r>
      <w:r w:rsidRPr="00B06232">
        <w:rPr>
          <w:rFonts w:ascii="Arial" w:hAnsi="Arial" w:cs="Arial"/>
          <w:sz w:val="22"/>
          <w:szCs w:val="22"/>
        </w:rPr>
        <w:tab/>
      </w:r>
    </w:p>
    <w:bookmarkStart w:id="1" w:name="Check1"/>
    <w:p w:rsidR="002A1EC7" w:rsidRPr="00B06232" w:rsidRDefault="00AC7B12" w:rsidP="00F51535">
      <w:pPr>
        <w:tabs>
          <w:tab w:val="left" w:pos="480"/>
        </w:tabs>
        <w:ind w:left="720"/>
        <w:rPr>
          <w:rFonts w:ascii="Arial" w:hAnsi="Arial" w:cs="Arial"/>
          <w:sz w:val="22"/>
          <w:szCs w:val="22"/>
        </w:rPr>
      </w:pPr>
      <w:r w:rsidRPr="00B06232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A1EC7" w:rsidRPr="00B06232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B06232">
        <w:rPr>
          <w:sz w:val="22"/>
          <w:szCs w:val="22"/>
        </w:rPr>
        <w:fldChar w:fldCharType="end"/>
      </w:r>
      <w:hyperlink r:id="rId23" w:history="1">
        <w:r w:rsidR="002A1EC7" w:rsidRPr="009F2026">
          <w:rPr>
            <w:rStyle w:val="Hyperlink"/>
            <w:rFonts w:ascii="Arial" w:hAnsi="Arial" w:cs="Arial"/>
            <w:sz w:val="22"/>
            <w:szCs w:val="22"/>
          </w:rPr>
          <w:t>Face Page</w:t>
        </w:r>
      </w:hyperlink>
      <w:r w:rsidR="002A1EC7" w:rsidRPr="00B06232">
        <w:rPr>
          <w:rFonts w:ascii="Arial" w:hAnsi="Arial" w:cs="Arial"/>
          <w:sz w:val="22"/>
          <w:szCs w:val="22"/>
        </w:rPr>
        <w:t xml:space="preserve"> (if required) </w:t>
      </w:r>
      <w:bookmarkEnd w:id="1"/>
    </w:p>
    <w:p w:rsidR="002A1EC7" w:rsidRPr="00B06232" w:rsidRDefault="002A1EC7" w:rsidP="00F51535">
      <w:pPr>
        <w:tabs>
          <w:tab w:val="left" w:pos="480"/>
        </w:tabs>
        <w:ind w:left="720"/>
        <w:rPr>
          <w:sz w:val="22"/>
          <w:szCs w:val="22"/>
        </w:rPr>
      </w:pPr>
    </w:p>
    <w:p w:rsidR="002A1EC7" w:rsidRPr="00B06232" w:rsidRDefault="00AC7B12" w:rsidP="00F51535">
      <w:pPr>
        <w:tabs>
          <w:tab w:val="left" w:pos="480"/>
        </w:tabs>
        <w:ind w:left="720"/>
        <w:rPr>
          <w:sz w:val="22"/>
          <w:szCs w:val="22"/>
        </w:rPr>
      </w:pPr>
      <w:r w:rsidRPr="00B06232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A1EC7" w:rsidRPr="00B06232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B06232">
        <w:rPr>
          <w:sz w:val="22"/>
          <w:szCs w:val="22"/>
        </w:rPr>
        <w:fldChar w:fldCharType="end"/>
      </w:r>
      <w:r w:rsidR="002A1EC7" w:rsidRPr="00B06232">
        <w:rPr>
          <w:rFonts w:ascii="Arial" w:hAnsi="Arial" w:cs="Arial"/>
          <w:sz w:val="22"/>
          <w:szCs w:val="22"/>
        </w:rPr>
        <w:t xml:space="preserve"> Obtain contact info for all Key Personnel</w:t>
      </w:r>
    </w:p>
    <w:p w:rsidR="002A1EC7" w:rsidRPr="00B06232" w:rsidRDefault="002A1EC7" w:rsidP="00F51535">
      <w:pPr>
        <w:tabs>
          <w:tab w:val="left" w:pos="480"/>
        </w:tabs>
        <w:ind w:left="720"/>
        <w:rPr>
          <w:sz w:val="22"/>
          <w:szCs w:val="22"/>
        </w:rPr>
      </w:pPr>
    </w:p>
    <w:p w:rsidR="002A1EC7" w:rsidRPr="00B06232" w:rsidRDefault="00AC7B12" w:rsidP="00933FCB">
      <w:pPr>
        <w:tabs>
          <w:tab w:val="left" w:pos="480"/>
        </w:tabs>
        <w:ind w:left="720"/>
        <w:rPr>
          <w:rFonts w:ascii="Arial" w:hAnsi="Arial" w:cs="Arial"/>
          <w:sz w:val="22"/>
          <w:szCs w:val="22"/>
        </w:rPr>
      </w:pPr>
      <w:r w:rsidRPr="00B06232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A1EC7" w:rsidRPr="00B06232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B06232">
        <w:rPr>
          <w:sz w:val="22"/>
          <w:szCs w:val="22"/>
        </w:rPr>
        <w:fldChar w:fldCharType="end"/>
      </w:r>
      <w:r w:rsidR="007262EC">
        <w:rPr>
          <w:sz w:val="22"/>
          <w:szCs w:val="22"/>
        </w:rPr>
        <w:t xml:space="preserve"> </w:t>
      </w:r>
      <w:hyperlink r:id="rId24" w:history="1">
        <w:r w:rsidR="002A1EC7" w:rsidRPr="007262EC">
          <w:rPr>
            <w:rStyle w:val="Hyperlink"/>
            <w:rFonts w:ascii="Arial" w:hAnsi="Arial" w:cs="Arial"/>
            <w:sz w:val="22"/>
            <w:szCs w:val="22"/>
          </w:rPr>
          <w:t>Checklist Page</w:t>
        </w:r>
      </w:hyperlink>
      <w:r w:rsidR="002A1EC7" w:rsidRPr="00B06232">
        <w:rPr>
          <w:rFonts w:ascii="Arial" w:hAnsi="Arial" w:cs="Arial"/>
          <w:sz w:val="22"/>
          <w:szCs w:val="22"/>
        </w:rPr>
        <w:t xml:space="preserve"> (PHS 398, if requested)</w:t>
      </w:r>
      <w:r w:rsidR="00933FCB" w:rsidRPr="00B06232">
        <w:rPr>
          <w:rFonts w:ascii="Arial" w:hAnsi="Arial" w:cs="Arial"/>
          <w:sz w:val="22"/>
          <w:szCs w:val="22"/>
        </w:rPr>
        <w:t xml:space="preserve">; </w:t>
      </w:r>
      <w:hyperlink r:id="rId25" w:history="1">
        <w:r w:rsidR="00933FCB" w:rsidRPr="007262EC">
          <w:rPr>
            <w:rStyle w:val="Hyperlink"/>
            <w:rFonts w:ascii="Arial" w:hAnsi="Arial" w:cs="Arial"/>
            <w:sz w:val="22"/>
            <w:szCs w:val="22"/>
          </w:rPr>
          <w:t>Split-Rate Checklist Page - One Year</w:t>
        </w:r>
      </w:hyperlink>
      <w:r w:rsidR="00933FCB" w:rsidRPr="00BA265F">
        <w:rPr>
          <w:rFonts w:ascii="Arial" w:hAnsi="Arial" w:cs="Arial"/>
          <w:sz w:val="22"/>
          <w:szCs w:val="22"/>
        </w:rPr>
        <w:t xml:space="preserve">; </w:t>
      </w:r>
      <w:hyperlink r:id="rId26" w:history="1">
        <w:r w:rsidR="00933FCB" w:rsidRPr="007262EC">
          <w:rPr>
            <w:rStyle w:val="Hyperlink"/>
            <w:rFonts w:ascii="Arial" w:hAnsi="Arial" w:cs="Arial"/>
            <w:sz w:val="22"/>
            <w:szCs w:val="22"/>
          </w:rPr>
          <w:t>Split-Rate Checklist Page - Two Years</w:t>
        </w:r>
      </w:hyperlink>
    </w:p>
    <w:p w:rsidR="00933FCB" w:rsidRPr="00B06232" w:rsidRDefault="00933FCB" w:rsidP="00933FCB">
      <w:pPr>
        <w:tabs>
          <w:tab w:val="left" w:pos="480"/>
        </w:tabs>
        <w:ind w:left="720"/>
        <w:rPr>
          <w:rFonts w:ascii="Arial" w:hAnsi="Arial" w:cs="Arial"/>
          <w:sz w:val="22"/>
          <w:szCs w:val="22"/>
        </w:rPr>
      </w:pPr>
    </w:p>
    <w:p w:rsidR="002A1EC7" w:rsidRPr="00B06232" w:rsidRDefault="00AC7B12" w:rsidP="00F51535">
      <w:pPr>
        <w:pStyle w:val="BodyText"/>
        <w:ind w:left="720"/>
        <w:rPr>
          <w:rFonts w:ascii="Arial" w:hAnsi="Arial" w:cs="Arial"/>
          <w:b w:val="0"/>
          <w:bCs w:val="0"/>
          <w:sz w:val="22"/>
          <w:szCs w:val="22"/>
        </w:rPr>
      </w:pPr>
      <w:r w:rsidRPr="00B06232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A1EC7" w:rsidRPr="00B06232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B06232">
        <w:rPr>
          <w:rFonts w:ascii="Arial" w:hAnsi="Arial" w:cs="Arial"/>
          <w:sz w:val="22"/>
          <w:szCs w:val="22"/>
        </w:rPr>
        <w:fldChar w:fldCharType="end"/>
      </w:r>
      <w:r w:rsidR="00C44A73" w:rsidRPr="00B0623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1EC7" w:rsidRPr="008F2C31">
        <w:rPr>
          <w:rFonts w:ascii="Arial" w:hAnsi="Arial" w:cs="Arial"/>
          <w:b w:val="0"/>
          <w:bCs w:val="0"/>
          <w:sz w:val="22"/>
          <w:szCs w:val="22"/>
        </w:rPr>
        <w:t>Subrecipient</w:t>
      </w:r>
      <w:proofErr w:type="spellEnd"/>
      <w:r w:rsidR="002A1EC7" w:rsidRPr="008F2C31">
        <w:rPr>
          <w:rFonts w:ascii="Arial" w:hAnsi="Arial" w:cs="Arial"/>
          <w:b w:val="0"/>
          <w:bCs w:val="0"/>
          <w:sz w:val="22"/>
          <w:szCs w:val="22"/>
        </w:rPr>
        <w:t xml:space="preserve"> Package</w:t>
      </w:r>
      <w:r w:rsidR="004310E0">
        <w:t xml:space="preserve"> </w:t>
      </w:r>
      <w:r w:rsidR="002A1EC7" w:rsidRPr="00B06232">
        <w:rPr>
          <w:rFonts w:ascii="Arial" w:hAnsi="Arial" w:cs="Arial"/>
          <w:b w:val="0"/>
          <w:bCs w:val="0"/>
          <w:sz w:val="22"/>
          <w:szCs w:val="22"/>
        </w:rPr>
        <w:t>(Provide consortium institute with the following information in addition to the checklist:  Title, UMass and Sponsor due dates, Project dates, FOA#, Applying Institute, and Mechanism).</w:t>
      </w:r>
    </w:p>
    <w:p w:rsidR="002A1EC7" w:rsidRPr="00B06232" w:rsidRDefault="002A1EC7" w:rsidP="00F51535">
      <w:pPr>
        <w:pStyle w:val="BodyText"/>
        <w:ind w:left="720"/>
        <w:rPr>
          <w:rFonts w:ascii="Arial" w:hAnsi="Arial" w:cs="Arial"/>
          <w:b w:val="0"/>
          <w:bCs w:val="0"/>
          <w:sz w:val="22"/>
          <w:szCs w:val="22"/>
        </w:rPr>
      </w:pPr>
    </w:p>
    <w:p w:rsidR="002A1EC7" w:rsidRPr="00B06232" w:rsidRDefault="00AC7B12" w:rsidP="00403C4A">
      <w:pPr>
        <w:pStyle w:val="BodyText"/>
        <w:ind w:left="720"/>
        <w:rPr>
          <w:rFonts w:ascii="Arial" w:hAnsi="Arial" w:cs="Arial"/>
          <w:b w:val="0"/>
          <w:bCs w:val="0"/>
          <w:sz w:val="22"/>
          <w:szCs w:val="22"/>
        </w:rPr>
      </w:pPr>
      <w:r w:rsidRPr="00B06232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A1EC7" w:rsidRPr="00B06232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B06232">
        <w:rPr>
          <w:rFonts w:ascii="Arial" w:hAnsi="Arial" w:cs="Arial"/>
          <w:sz w:val="22"/>
          <w:szCs w:val="22"/>
        </w:rPr>
        <w:fldChar w:fldCharType="end"/>
      </w:r>
      <w:r w:rsidR="002A1EC7" w:rsidRPr="00B06232">
        <w:rPr>
          <w:rFonts w:ascii="Arial" w:hAnsi="Arial" w:cs="Arial"/>
          <w:b w:val="0"/>
          <w:bCs w:val="0"/>
          <w:sz w:val="22"/>
          <w:szCs w:val="22"/>
        </w:rPr>
        <w:t xml:space="preserve">Make sure that all </w:t>
      </w:r>
      <w:hyperlink r:id="rId27" w:history="1">
        <w:r w:rsidR="00413174" w:rsidRPr="00FE1596">
          <w:rPr>
            <w:rStyle w:val="Hyperlink"/>
            <w:rFonts w:ascii="Arial" w:hAnsi="Arial" w:cs="Arial"/>
            <w:b w:val="0"/>
            <w:sz w:val="22"/>
            <w:szCs w:val="22"/>
          </w:rPr>
          <w:t>Summary Disclosure of Financial Interests Form</w:t>
        </w:r>
        <w:r w:rsidR="002A1EC7" w:rsidRPr="00FE1596">
          <w:rPr>
            <w:rStyle w:val="Hyperlink"/>
            <w:rFonts w:ascii="Arial" w:hAnsi="Arial" w:cs="Arial"/>
            <w:b w:val="0"/>
            <w:bCs w:val="0"/>
            <w:sz w:val="22"/>
            <w:szCs w:val="22"/>
          </w:rPr>
          <w:t xml:space="preserve"> </w:t>
        </w:r>
        <w:r w:rsidR="00AB5EB9" w:rsidRPr="00FE1596">
          <w:rPr>
            <w:rStyle w:val="Hyperlink"/>
            <w:rFonts w:ascii="Arial" w:hAnsi="Arial" w:cs="Arial"/>
            <w:b w:val="0"/>
            <w:bCs w:val="0"/>
            <w:sz w:val="22"/>
            <w:szCs w:val="22"/>
          </w:rPr>
          <w:t>(SDFI)</w:t>
        </w:r>
      </w:hyperlink>
      <w:r w:rsidR="00AB5EB9" w:rsidRPr="00B06232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A1EC7" w:rsidRPr="00B06232">
        <w:rPr>
          <w:rFonts w:ascii="Arial" w:hAnsi="Arial" w:cs="Arial"/>
          <w:b w:val="0"/>
          <w:bCs w:val="0"/>
          <w:sz w:val="22"/>
          <w:szCs w:val="22"/>
        </w:rPr>
        <w:t xml:space="preserve">are done (UMass key personnel only) </w:t>
      </w:r>
    </w:p>
    <w:p w:rsidR="002A1EC7" w:rsidRPr="00B06232" w:rsidRDefault="002A1EC7" w:rsidP="00F51535">
      <w:pPr>
        <w:pStyle w:val="BodyText"/>
        <w:ind w:left="720"/>
        <w:rPr>
          <w:rFonts w:ascii="Arial" w:hAnsi="Arial" w:cs="Arial"/>
          <w:b w:val="0"/>
          <w:bCs w:val="0"/>
          <w:sz w:val="22"/>
          <w:szCs w:val="22"/>
        </w:rPr>
      </w:pPr>
    </w:p>
    <w:p w:rsidR="002812C4" w:rsidRPr="00B06232" w:rsidRDefault="00AC7B12" w:rsidP="00B06232">
      <w:pPr>
        <w:ind w:left="720"/>
        <w:rPr>
          <w:rFonts w:ascii="Arial" w:hAnsi="Arial" w:cs="Arial"/>
          <w:sz w:val="22"/>
          <w:szCs w:val="22"/>
        </w:rPr>
      </w:pPr>
      <w:r w:rsidRPr="00B06232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A1EC7" w:rsidRPr="00B06232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B06232">
        <w:rPr>
          <w:sz w:val="22"/>
          <w:szCs w:val="22"/>
        </w:rPr>
        <w:fldChar w:fldCharType="end"/>
      </w:r>
      <w:r w:rsidR="002A1EC7" w:rsidRPr="00B06232">
        <w:rPr>
          <w:rFonts w:ascii="Arial" w:hAnsi="Arial" w:cs="Arial"/>
          <w:sz w:val="22"/>
          <w:szCs w:val="22"/>
        </w:rPr>
        <w:t xml:space="preserve"> Any other documents required by UMass or sponsor</w:t>
      </w:r>
    </w:p>
    <w:p w:rsidR="00B06232" w:rsidRPr="00B06232" w:rsidRDefault="00B06232" w:rsidP="00B06232">
      <w:pPr>
        <w:ind w:left="720"/>
        <w:rPr>
          <w:rFonts w:ascii="Arial" w:hAnsi="Arial" w:cs="Arial"/>
          <w:sz w:val="22"/>
          <w:szCs w:val="22"/>
        </w:rPr>
      </w:pPr>
    </w:p>
    <w:p w:rsidR="002A1EC7" w:rsidRPr="00B06232" w:rsidRDefault="00AC7B12" w:rsidP="00F51535">
      <w:pPr>
        <w:ind w:left="720"/>
        <w:rPr>
          <w:sz w:val="22"/>
          <w:szCs w:val="22"/>
        </w:rPr>
      </w:pPr>
      <w:r w:rsidRPr="00B06232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A1EC7" w:rsidRPr="00B06232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B06232">
        <w:rPr>
          <w:rFonts w:ascii="Arial" w:hAnsi="Arial" w:cs="Arial"/>
          <w:sz w:val="22"/>
          <w:szCs w:val="22"/>
        </w:rPr>
        <w:fldChar w:fldCharType="end"/>
      </w:r>
      <w:r w:rsidR="002A1EC7" w:rsidRPr="00B06232">
        <w:rPr>
          <w:rFonts w:ascii="Arial" w:hAnsi="Arial" w:cs="Arial"/>
          <w:sz w:val="22"/>
          <w:szCs w:val="22"/>
        </w:rPr>
        <w:t>When budget is complete</w:t>
      </w:r>
      <w:r w:rsidR="002A1EC7" w:rsidRPr="00B06232">
        <w:rPr>
          <w:rFonts w:ascii="Arial" w:hAnsi="Arial" w:cs="Arial"/>
          <w:b/>
          <w:bCs/>
          <w:sz w:val="22"/>
          <w:szCs w:val="22"/>
        </w:rPr>
        <w:t xml:space="preserve"> and</w:t>
      </w:r>
      <w:r w:rsidR="002A1EC7" w:rsidRPr="00B06232">
        <w:rPr>
          <w:rFonts w:ascii="Arial" w:hAnsi="Arial" w:cs="Arial"/>
          <w:sz w:val="22"/>
          <w:szCs w:val="22"/>
        </w:rPr>
        <w:t xml:space="preserve"> approved</w:t>
      </w:r>
      <w:r w:rsidR="002A1EC7" w:rsidRPr="00B06232">
        <w:rPr>
          <w:rFonts w:ascii="Arial" w:hAnsi="Arial" w:cs="Arial"/>
          <w:b/>
          <w:bCs/>
          <w:sz w:val="22"/>
          <w:szCs w:val="22"/>
        </w:rPr>
        <w:t xml:space="preserve"> by PI</w:t>
      </w:r>
      <w:r w:rsidR="002A1EC7" w:rsidRPr="00B06232">
        <w:rPr>
          <w:rFonts w:ascii="Arial" w:hAnsi="Arial" w:cs="Arial"/>
          <w:sz w:val="22"/>
          <w:szCs w:val="22"/>
        </w:rPr>
        <w:t>, get signatures for RF (signatures include PI, all Co-I, Financial Administrator, EM Chair, and other department chairs)</w:t>
      </w:r>
      <w:r w:rsidR="001250D9">
        <w:rPr>
          <w:rFonts w:ascii="Arial" w:hAnsi="Arial" w:cs="Arial"/>
          <w:b/>
          <w:bCs/>
          <w:sz w:val="22"/>
          <w:szCs w:val="22"/>
        </w:rPr>
        <w:t>,then review</w:t>
      </w:r>
      <w:r w:rsidR="002A1EC7" w:rsidRPr="00B06232">
        <w:rPr>
          <w:rFonts w:ascii="Arial" w:hAnsi="Arial" w:cs="Arial"/>
          <w:b/>
          <w:bCs/>
          <w:sz w:val="22"/>
          <w:szCs w:val="22"/>
        </w:rPr>
        <w:t xml:space="preserve"> CAYUSE and send to PI for Final Approval. </w:t>
      </w:r>
    </w:p>
    <w:p w:rsidR="00B06232" w:rsidRPr="00B06232" w:rsidRDefault="00B06232">
      <w:pPr>
        <w:ind w:left="720"/>
        <w:rPr>
          <w:sz w:val="22"/>
          <w:szCs w:val="22"/>
        </w:rPr>
      </w:pPr>
    </w:p>
    <w:sectPr w:rsidR="00B06232" w:rsidRPr="00B06232" w:rsidSect="005F04AF">
      <w:headerReference w:type="default" r:id="rId28"/>
      <w:footerReference w:type="default" r:id="rId2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B4D" w:rsidRDefault="00C37B4D" w:rsidP="008A2B25">
      <w:r>
        <w:separator/>
      </w:r>
    </w:p>
  </w:endnote>
  <w:endnote w:type="continuationSeparator" w:id="0">
    <w:p w:rsidR="00C37B4D" w:rsidRDefault="00C37B4D" w:rsidP="008A2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026" w:rsidRPr="001F12BD" w:rsidRDefault="009F2026">
    <w:pPr>
      <w:pStyle w:val="Footer"/>
      <w:rPr>
        <w:i/>
        <w:iCs/>
      </w:rPr>
    </w:pPr>
    <w:r>
      <w:rPr>
        <w:i/>
        <w:iCs/>
      </w:rPr>
      <w:t xml:space="preserve">Final 2/01/2013 </w:t>
    </w:r>
    <w:r w:rsidRPr="001F12BD">
      <w:rPr>
        <w:i/>
        <w:iCs/>
      </w:rPr>
      <w:t>prepared by Emergency Medicine Research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B4D" w:rsidRDefault="00C37B4D" w:rsidP="008A2B25">
      <w:r>
        <w:separator/>
      </w:r>
    </w:p>
  </w:footnote>
  <w:footnote w:type="continuationSeparator" w:id="0">
    <w:p w:rsidR="00C37B4D" w:rsidRDefault="00C37B4D" w:rsidP="008A2B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026" w:rsidRDefault="00AC7B12">
    <w:pPr>
      <w:pStyle w:val="Header"/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75pt;margin-top:326.25pt;width:0;height:0;z-index:251657728">
          <v:textbox>
            <w:txbxContent>
              <w:p w:rsidR="009F2026" w:rsidRDefault="009F2026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143DE"/>
    <w:multiLevelType w:val="hybridMultilevel"/>
    <w:tmpl w:val="EEBE71FC"/>
    <w:lvl w:ilvl="0" w:tplc="50F420C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64501EC"/>
    <w:multiLevelType w:val="multilevel"/>
    <w:tmpl w:val="BBB000B0"/>
    <w:lvl w:ilvl="0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9240"/>
        </w:tabs>
        <w:ind w:left="924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627FD"/>
    <w:rsid w:val="000073B3"/>
    <w:rsid w:val="00007E7F"/>
    <w:rsid w:val="00015B25"/>
    <w:rsid w:val="0002612B"/>
    <w:rsid w:val="000376EA"/>
    <w:rsid w:val="00056FED"/>
    <w:rsid w:val="000A4E61"/>
    <w:rsid w:val="000E59CE"/>
    <w:rsid w:val="000F590D"/>
    <w:rsid w:val="0010649E"/>
    <w:rsid w:val="001250D9"/>
    <w:rsid w:val="00145145"/>
    <w:rsid w:val="00154019"/>
    <w:rsid w:val="00156013"/>
    <w:rsid w:val="001601F1"/>
    <w:rsid w:val="001657D5"/>
    <w:rsid w:val="0018028E"/>
    <w:rsid w:val="001B1D0A"/>
    <w:rsid w:val="001B71DE"/>
    <w:rsid w:val="001F12BD"/>
    <w:rsid w:val="00204476"/>
    <w:rsid w:val="002550E9"/>
    <w:rsid w:val="002812C4"/>
    <w:rsid w:val="00285208"/>
    <w:rsid w:val="002A1EC7"/>
    <w:rsid w:val="002A6350"/>
    <w:rsid w:val="002B6F71"/>
    <w:rsid w:val="002D33AE"/>
    <w:rsid w:val="002E3140"/>
    <w:rsid w:val="002E3630"/>
    <w:rsid w:val="0030717A"/>
    <w:rsid w:val="0032121B"/>
    <w:rsid w:val="003815D8"/>
    <w:rsid w:val="003C2E17"/>
    <w:rsid w:val="003D4432"/>
    <w:rsid w:val="00403C4A"/>
    <w:rsid w:val="00413174"/>
    <w:rsid w:val="004310E0"/>
    <w:rsid w:val="00433A0D"/>
    <w:rsid w:val="004627FD"/>
    <w:rsid w:val="004855E1"/>
    <w:rsid w:val="00494E1C"/>
    <w:rsid w:val="004B6183"/>
    <w:rsid w:val="004D4CAC"/>
    <w:rsid w:val="004E0B9C"/>
    <w:rsid w:val="004E6640"/>
    <w:rsid w:val="0050302A"/>
    <w:rsid w:val="00526A4C"/>
    <w:rsid w:val="00551D1E"/>
    <w:rsid w:val="00574131"/>
    <w:rsid w:val="005811E9"/>
    <w:rsid w:val="0059621E"/>
    <w:rsid w:val="00597245"/>
    <w:rsid w:val="005C1AE7"/>
    <w:rsid w:val="005E7272"/>
    <w:rsid w:val="005F04AF"/>
    <w:rsid w:val="005F75C8"/>
    <w:rsid w:val="0061364C"/>
    <w:rsid w:val="00624611"/>
    <w:rsid w:val="00647EDF"/>
    <w:rsid w:val="00690D62"/>
    <w:rsid w:val="006928C5"/>
    <w:rsid w:val="00695714"/>
    <w:rsid w:val="006B1E22"/>
    <w:rsid w:val="006D39B8"/>
    <w:rsid w:val="007051C1"/>
    <w:rsid w:val="00711CEF"/>
    <w:rsid w:val="00725C1D"/>
    <w:rsid w:val="007262EC"/>
    <w:rsid w:val="00752352"/>
    <w:rsid w:val="007A1618"/>
    <w:rsid w:val="007F61F2"/>
    <w:rsid w:val="0083321B"/>
    <w:rsid w:val="00863ABC"/>
    <w:rsid w:val="0087370A"/>
    <w:rsid w:val="0088166C"/>
    <w:rsid w:val="0089010E"/>
    <w:rsid w:val="008A0F49"/>
    <w:rsid w:val="008A2B25"/>
    <w:rsid w:val="008E578D"/>
    <w:rsid w:val="008F2C31"/>
    <w:rsid w:val="008F3108"/>
    <w:rsid w:val="009154A1"/>
    <w:rsid w:val="00933FCB"/>
    <w:rsid w:val="009911B8"/>
    <w:rsid w:val="009D1600"/>
    <w:rsid w:val="009D657F"/>
    <w:rsid w:val="009D6BC0"/>
    <w:rsid w:val="009F2026"/>
    <w:rsid w:val="00A64ACD"/>
    <w:rsid w:val="00A9580C"/>
    <w:rsid w:val="00A96D23"/>
    <w:rsid w:val="00AB5EB9"/>
    <w:rsid w:val="00AC7B12"/>
    <w:rsid w:val="00AF41D8"/>
    <w:rsid w:val="00B06232"/>
    <w:rsid w:val="00B54107"/>
    <w:rsid w:val="00B6625F"/>
    <w:rsid w:val="00B83AA9"/>
    <w:rsid w:val="00B96956"/>
    <w:rsid w:val="00BA265F"/>
    <w:rsid w:val="00BB5176"/>
    <w:rsid w:val="00BC080A"/>
    <w:rsid w:val="00BC150F"/>
    <w:rsid w:val="00BC23BC"/>
    <w:rsid w:val="00BD5324"/>
    <w:rsid w:val="00BE40C0"/>
    <w:rsid w:val="00BF2301"/>
    <w:rsid w:val="00BF7AD0"/>
    <w:rsid w:val="00C0717B"/>
    <w:rsid w:val="00C37B4D"/>
    <w:rsid w:val="00C44A73"/>
    <w:rsid w:val="00C47C66"/>
    <w:rsid w:val="00C5355F"/>
    <w:rsid w:val="00C61E99"/>
    <w:rsid w:val="00C70978"/>
    <w:rsid w:val="00C732C3"/>
    <w:rsid w:val="00C75203"/>
    <w:rsid w:val="00C84874"/>
    <w:rsid w:val="00C96AB0"/>
    <w:rsid w:val="00CA0C5E"/>
    <w:rsid w:val="00CA5343"/>
    <w:rsid w:val="00CB1F41"/>
    <w:rsid w:val="00CE60A6"/>
    <w:rsid w:val="00D0118D"/>
    <w:rsid w:val="00DC5617"/>
    <w:rsid w:val="00DD4A1E"/>
    <w:rsid w:val="00DF2C92"/>
    <w:rsid w:val="00E14DFC"/>
    <w:rsid w:val="00E1626D"/>
    <w:rsid w:val="00E274A4"/>
    <w:rsid w:val="00E43715"/>
    <w:rsid w:val="00E50A90"/>
    <w:rsid w:val="00E6236E"/>
    <w:rsid w:val="00E635CC"/>
    <w:rsid w:val="00E731E0"/>
    <w:rsid w:val="00E8285A"/>
    <w:rsid w:val="00EE0597"/>
    <w:rsid w:val="00EE6492"/>
    <w:rsid w:val="00EF3121"/>
    <w:rsid w:val="00EF3CD1"/>
    <w:rsid w:val="00EF55E8"/>
    <w:rsid w:val="00F17353"/>
    <w:rsid w:val="00F223C0"/>
    <w:rsid w:val="00F247ED"/>
    <w:rsid w:val="00F51535"/>
    <w:rsid w:val="00F5627D"/>
    <w:rsid w:val="00FC167F"/>
    <w:rsid w:val="00FC5A6E"/>
    <w:rsid w:val="00FD1C0D"/>
    <w:rsid w:val="00FD605E"/>
    <w:rsid w:val="00FE1596"/>
    <w:rsid w:val="00FE3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4AF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uiPriority w:val="99"/>
    <w:rsid w:val="005F04A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F04AF"/>
    <w:rPr>
      <w:rFonts w:ascii="Tahoma" w:hAnsi="Tahoma" w:cs="Tahoma"/>
      <w:b/>
      <w:bCs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F55E8"/>
    <w:rPr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5F04AF"/>
  </w:style>
  <w:style w:type="paragraph" w:styleId="Caption">
    <w:name w:val="caption"/>
    <w:basedOn w:val="Normal"/>
    <w:uiPriority w:val="99"/>
    <w:qFormat/>
    <w:rsid w:val="005F04A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5F04AF"/>
    <w:pPr>
      <w:suppressLineNumbers/>
    </w:pPr>
  </w:style>
  <w:style w:type="character" w:customStyle="1" w:styleId="designselectedfield">
    <w:name w:val="design_selected_field"/>
    <w:basedOn w:val="DefaultParagraphFont"/>
    <w:uiPriority w:val="99"/>
    <w:rsid w:val="002E3630"/>
  </w:style>
  <w:style w:type="character" w:styleId="Hyperlink">
    <w:name w:val="Hyperlink"/>
    <w:basedOn w:val="DefaultParagraphFont"/>
    <w:rsid w:val="002E3630"/>
    <w:rPr>
      <w:color w:val="0000FF"/>
      <w:u w:val="single"/>
    </w:rPr>
  </w:style>
  <w:style w:type="paragraph" w:styleId="NoSpacing">
    <w:name w:val="No Spacing"/>
    <w:uiPriority w:val="99"/>
    <w:qFormat/>
    <w:rsid w:val="004B6183"/>
    <w:rPr>
      <w:rFonts w:ascii="Calibri" w:hAnsi="Calibri" w:cs="Calibri"/>
      <w:sz w:val="22"/>
      <w:szCs w:val="22"/>
    </w:rPr>
  </w:style>
  <w:style w:type="character" w:styleId="FollowedHyperlink">
    <w:name w:val="FollowedHyperlink"/>
    <w:basedOn w:val="DefaultParagraphFont"/>
    <w:uiPriority w:val="99"/>
    <w:rsid w:val="004B618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8A2B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A2B25"/>
    <w:rPr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8A2B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A2B25"/>
    <w:rPr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C31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assmed.edu/research/funding/rfsform/" TargetMode="External"/><Relationship Id="rId13" Type="http://schemas.openxmlformats.org/officeDocument/2006/relationships/hyperlink" Target="http://www.umassmed.edu/uploadedFiles/Budget_justification_complex_example(1).doc" TargetMode="External"/><Relationship Id="rId18" Type="http://schemas.openxmlformats.org/officeDocument/2006/relationships/hyperlink" Target="file:///R:\EMResearch_share\ADMINISTRATION\Grants_Processes\Flow%20Charts%20and%20Checklists\Links_Templates_within_Big_4\Biographical_sketch_example.doc" TargetMode="External"/><Relationship Id="rId26" Type="http://schemas.openxmlformats.org/officeDocument/2006/relationships/hyperlink" Target="file:///\\edunivnas02\emresearch$\EMResearch_share\ADMINISTRATION\Grants_Processes\Flow%20Charts%20and%20Checklists\Links_Templates_within_Big_4\checklist_FA_two%20year%20split%20w%2007%2030%202014%20date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massmed.edu/uploadedFiles/K_Grant_Processing_Checklist_10012012.doc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umassmed.edu/uploadedFiles/SF424_Budget.pdf" TargetMode="External"/><Relationship Id="rId17" Type="http://schemas.openxmlformats.org/officeDocument/2006/relationships/hyperlink" Target="http://www.umassmed.edu/uploadedFiles/Biographical_sketch_instructions.doc" TargetMode="External"/><Relationship Id="rId25" Type="http://schemas.openxmlformats.org/officeDocument/2006/relationships/hyperlink" Target="file:///\\edunivnas02\emresearch$\EMResearch_share\ADMINISTRATION\Grants_Processes\Flow%20Charts%20and%20Checklists\Links_Templates_within_Big_4\PHS398%20checklist%20one-year%20split%20through%208.31.15%20w%2007%2030%202014%20date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massmed.edu/uploadedFiles/Statement_of_Work_Example.doc" TargetMode="External"/><Relationship Id="rId20" Type="http://schemas.openxmlformats.org/officeDocument/2006/relationships/hyperlink" Target="http://www.umassmed.edu/uploadedFiles/Facilities_Resources_example_updated_8%201%202012.doc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massmed.edu/uploadedFiles/future_years_budget_398_p5.doc" TargetMode="External"/><Relationship Id="rId24" Type="http://schemas.openxmlformats.org/officeDocument/2006/relationships/hyperlink" Target="file:///\\edunivnas02\emresearch$\EMResearch_share\ADMINISTRATION\Grants_Processes\Flow%20Charts%20and%20Checklists\Links_Templates_within_Big_4\PHS398%20checklist%20one-year%20split%20through%208.31.15%20w%2007%2030%202014%20date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massmed.edu/uploadedFiles/Modular_Budget_Justification_example.doc" TargetMode="External"/><Relationship Id="rId23" Type="http://schemas.openxmlformats.org/officeDocument/2006/relationships/hyperlink" Target="http://www.umassmed.edu/uploadedFiles/PHS398%20Face%20Page%20through%208.31.15.pdf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umassmed.edu/uploadedFiles/SF424_Budget.pdf" TargetMode="External"/><Relationship Id="rId19" Type="http://schemas.openxmlformats.org/officeDocument/2006/relationships/hyperlink" Target="http://www.umassmed.edu/uploadedFiles/Facilities_Resources_NIH_Instructions.doc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umassmed.edu/uploadedFiles/detailed_budget_398_p4.doc" TargetMode="External"/><Relationship Id="rId14" Type="http://schemas.openxmlformats.org/officeDocument/2006/relationships/hyperlink" Target="http://www.umassmed.edu/uploadedFiles/Budget_Justification_basic_example(1).doc" TargetMode="External"/><Relationship Id="rId22" Type="http://schemas.openxmlformats.org/officeDocument/2006/relationships/hyperlink" Target="http://www.umassmed.edu/ocr/Critical_Steps.aspx" TargetMode="External"/><Relationship Id="rId27" Type="http://schemas.openxmlformats.org/officeDocument/2006/relationships/hyperlink" Target="http://www.umassmed.edu/PageFiles/10709/Summary%20Disclosure%20of%20Financial%20Interests%20Form%2006-27-14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 Award GRANT PROCESSING CHECKLIST</vt:lpstr>
    </vt:vector>
  </TitlesOfParts>
  <Company>UMass</Company>
  <LinksUpToDate>false</LinksUpToDate>
  <CharactersWithSpaces>4076</CharactersWithSpaces>
  <SharedDoc>false</SharedDoc>
  <HLinks>
    <vt:vector size="126" baseType="variant">
      <vt:variant>
        <vt:i4>3473456</vt:i4>
      </vt:variant>
      <vt:variant>
        <vt:i4>111</vt:i4>
      </vt:variant>
      <vt:variant>
        <vt:i4>0</vt:i4>
      </vt:variant>
      <vt:variant>
        <vt:i4>5</vt:i4>
      </vt:variant>
      <vt:variant>
        <vt:lpwstr>http://www.umassmed.edu/uploadedFiles/research/ovpr/compliance/FCOI/Summary Disclosure of Financial Interests Form 10-31-12.pdf</vt:lpwstr>
      </vt:variant>
      <vt:variant>
        <vt:lpwstr/>
      </vt:variant>
      <vt:variant>
        <vt:i4>6291512</vt:i4>
      </vt:variant>
      <vt:variant>
        <vt:i4>102</vt:i4>
      </vt:variant>
      <vt:variant>
        <vt:i4>0</vt:i4>
      </vt:variant>
      <vt:variant>
        <vt:i4>5</vt:i4>
      </vt:variant>
      <vt:variant>
        <vt:lpwstr>http://www.umassmed.edu/research/funding/prep.aspx</vt:lpwstr>
      </vt:variant>
      <vt:variant>
        <vt:lpwstr/>
      </vt:variant>
      <vt:variant>
        <vt:i4>6291512</vt:i4>
      </vt:variant>
      <vt:variant>
        <vt:i4>99</vt:i4>
      </vt:variant>
      <vt:variant>
        <vt:i4>0</vt:i4>
      </vt:variant>
      <vt:variant>
        <vt:i4>5</vt:i4>
      </vt:variant>
      <vt:variant>
        <vt:lpwstr>http://www.umassmed.edu/research/funding/prep.aspx</vt:lpwstr>
      </vt:variant>
      <vt:variant>
        <vt:lpwstr/>
      </vt:variant>
      <vt:variant>
        <vt:i4>7667831</vt:i4>
      </vt:variant>
      <vt:variant>
        <vt:i4>96</vt:i4>
      </vt:variant>
      <vt:variant>
        <vt:i4>0</vt:i4>
      </vt:variant>
      <vt:variant>
        <vt:i4>5</vt:i4>
      </vt:variant>
      <vt:variant>
        <vt:lpwstr>http://www.umassmed.edu/uploadedFiles/PHS398 Checklist.pdf</vt:lpwstr>
      </vt:variant>
      <vt:variant>
        <vt:lpwstr/>
      </vt:variant>
      <vt:variant>
        <vt:i4>3080254</vt:i4>
      </vt:variant>
      <vt:variant>
        <vt:i4>87</vt:i4>
      </vt:variant>
      <vt:variant>
        <vt:i4>0</vt:i4>
      </vt:variant>
      <vt:variant>
        <vt:i4>5</vt:i4>
      </vt:variant>
      <vt:variant>
        <vt:lpwstr>http://www.umassmed.edu/uploadedFiles/PHS398 Face Page through 8.31.15.pdf</vt:lpwstr>
      </vt:variant>
      <vt:variant>
        <vt:lpwstr/>
      </vt:variant>
      <vt:variant>
        <vt:i4>8192078</vt:i4>
      </vt:variant>
      <vt:variant>
        <vt:i4>81</vt:i4>
      </vt:variant>
      <vt:variant>
        <vt:i4>0</vt:i4>
      </vt:variant>
      <vt:variant>
        <vt:i4>5</vt:i4>
      </vt:variant>
      <vt:variant>
        <vt:lpwstr>http://www.umassmed.edu/ocr/Critical_Steps.aspx</vt:lpwstr>
      </vt:variant>
      <vt:variant>
        <vt:lpwstr/>
      </vt:variant>
      <vt:variant>
        <vt:i4>3342398</vt:i4>
      </vt:variant>
      <vt:variant>
        <vt:i4>75</vt:i4>
      </vt:variant>
      <vt:variant>
        <vt:i4>0</vt:i4>
      </vt:variant>
      <vt:variant>
        <vt:i4>5</vt:i4>
      </vt:variant>
      <vt:variant>
        <vt:lpwstr>http://www.umassmed.edu/uploadedFiles/K_Grant_Processing_Checklist_10012012.doc</vt:lpwstr>
      </vt:variant>
      <vt:variant>
        <vt:lpwstr/>
      </vt:variant>
      <vt:variant>
        <vt:i4>3407933</vt:i4>
      </vt:variant>
      <vt:variant>
        <vt:i4>69</vt:i4>
      </vt:variant>
      <vt:variant>
        <vt:i4>0</vt:i4>
      </vt:variant>
      <vt:variant>
        <vt:i4>5</vt:i4>
      </vt:variant>
      <vt:variant>
        <vt:lpwstr>http://www.umassmed.edu/uploadedFiles/Facilities_Resources_example_updated_8 1 2012.doc</vt:lpwstr>
      </vt:variant>
      <vt:variant>
        <vt:lpwstr/>
      </vt:variant>
      <vt:variant>
        <vt:i4>2359299</vt:i4>
      </vt:variant>
      <vt:variant>
        <vt:i4>66</vt:i4>
      </vt:variant>
      <vt:variant>
        <vt:i4>0</vt:i4>
      </vt:variant>
      <vt:variant>
        <vt:i4>5</vt:i4>
      </vt:variant>
      <vt:variant>
        <vt:lpwstr>http://www.umassmed.edu/uploadedFiles/Facilities_Resources_NIH_Instructions.doc</vt:lpwstr>
      </vt:variant>
      <vt:variant>
        <vt:lpwstr/>
      </vt:variant>
      <vt:variant>
        <vt:i4>2752533</vt:i4>
      </vt:variant>
      <vt:variant>
        <vt:i4>60</vt:i4>
      </vt:variant>
      <vt:variant>
        <vt:i4>0</vt:i4>
      </vt:variant>
      <vt:variant>
        <vt:i4>5</vt:i4>
      </vt:variant>
      <vt:variant>
        <vt:lpwstr>\\edunivnas02\emresearch$\EMResearch_share\ADMINISTRATION\Grants_Processes\Flow Charts and Checklists\Links_Templates_within_Big_4\Biographical_sketch_example.doc</vt:lpwstr>
      </vt:variant>
      <vt:variant>
        <vt:lpwstr/>
      </vt:variant>
      <vt:variant>
        <vt:i4>5374033</vt:i4>
      </vt:variant>
      <vt:variant>
        <vt:i4>57</vt:i4>
      </vt:variant>
      <vt:variant>
        <vt:i4>0</vt:i4>
      </vt:variant>
      <vt:variant>
        <vt:i4>5</vt:i4>
      </vt:variant>
      <vt:variant>
        <vt:lpwstr>http://www.umassmed.edu/uploadedFiles/Biographical_sketch_instructions.doc</vt:lpwstr>
      </vt:variant>
      <vt:variant>
        <vt:lpwstr/>
      </vt:variant>
      <vt:variant>
        <vt:i4>2621460</vt:i4>
      </vt:variant>
      <vt:variant>
        <vt:i4>51</vt:i4>
      </vt:variant>
      <vt:variant>
        <vt:i4>0</vt:i4>
      </vt:variant>
      <vt:variant>
        <vt:i4>5</vt:i4>
      </vt:variant>
      <vt:variant>
        <vt:lpwstr>http://www.umassmed.edu/uploadedFiles/Statement_of_Work_Example.doc</vt:lpwstr>
      </vt:variant>
      <vt:variant>
        <vt:lpwstr/>
      </vt:variant>
      <vt:variant>
        <vt:i4>5963872</vt:i4>
      </vt:variant>
      <vt:variant>
        <vt:i4>45</vt:i4>
      </vt:variant>
      <vt:variant>
        <vt:i4>0</vt:i4>
      </vt:variant>
      <vt:variant>
        <vt:i4>5</vt:i4>
      </vt:variant>
      <vt:variant>
        <vt:lpwstr>http://www.umassmed.edu/uploadedFiles/Modular_Budget_Justification_example.doc</vt:lpwstr>
      </vt:variant>
      <vt:variant>
        <vt:lpwstr/>
      </vt:variant>
      <vt:variant>
        <vt:i4>7995396</vt:i4>
      </vt:variant>
      <vt:variant>
        <vt:i4>42</vt:i4>
      </vt:variant>
      <vt:variant>
        <vt:i4>0</vt:i4>
      </vt:variant>
      <vt:variant>
        <vt:i4>5</vt:i4>
      </vt:variant>
      <vt:variant>
        <vt:lpwstr>http://www.umassmed.edu/uploadedFiles/Budget_Justification_basic_example(1).doc</vt:lpwstr>
      </vt:variant>
      <vt:variant>
        <vt:lpwstr/>
      </vt:variant>
      <vt:variant>
        <vt:i4>1179766</vt:i4>
      </vt:variant>
      <vt:variant>
        <vt:i4>39</vt:i4>
      </vt:variant>
      <vt:variant>
        <vt:i4>0</vt:i4>
      </vt:variant>
      <vt:variant>
        <vt:i4>5</vt:i4>
      </vt:variant>
      <vt:variant>
        <vt:lpwstr>http://www.umassmed.edu/uploadedFiles/Budget_justification_complex_example(1).doc</vt:lpwstr>
      </vt:variant>
      <vt:variant>
        <vt:lpwstr/>
      </vt:variant>
      <vt:variant>
        <vt:i4>721001</vt:i4>
      </vt:variant>
      <vt:variant>
        <vt:i4>33</vt:i4>
      </vt:variant>
      <vt:variant>
        <vt:i4>0</vt:i4>
      </vt:variant>
      <vt:variant>
        <vt:i4>5</vt:i4>
      </vt:variant>
      <vt:variant>
        <vt:lpwstr>http://www.umassmed.edu/uploadedFiles/SF424_Budget.pdf</vt:lpwstr>
      </vt:variant>
      <vt:variant>
        <vt:lpwstr/>
      </vt:variant>
      <vt:variant>
        <vt:i4>1441816</vt:i4>
      </vt:variant>
      <vt:variant>
        <vt:i4>30</vt:i4>
      </vt:variant>
      <vt:variant>
        <vt:i4>0</vt:i4>
      </vt:variant>
      <vt:variant>
        <vt:i4>5</vt:i4>
      </vt:variant>
      <vt:variant>
        <vt:lpwstr>http://www.umassmed.edu/uploadedFiles/future_years_budget_398_p5.doc</vt:lpwstr>
      </vt:variant>
      <vt:variant>
        <vt:lpwstr/>
      </vt:variant>
      <vt:variant>
        <vt:i4>721001</vt:i4>
      </vt:variant>
      <vt:variant>
        <vt:i4>24</vt:i4>
      </vt:variant>
      <vt:variant>
        <vt:i4>0</vt:i4>
      </vt:variant>
      <vt:variant>
        <vt:i4>5</vt:i4>
      </vt:variant>
      <vt:variant>
        <vt:lpwstr>http://www.umassmed.edu/uploadedFiles/SF424_Budget.pdf</vt:lpwstr>
      </vt:variant>
      <vt:variant>
        <vt:lpwstr/>
      </vt:variant>
      <vt:variant>
        <vt:i4>1376300</vt:i4>
      </vt:variant>
      <vt:variant>
        <vt:i4>21</vt:i4>
      </vt:variant>
      <vt:variant>
        <vt:i4>0</vt:i4>
      </vt:variant>
      <vt:variant>
        <vt:i4>5</vt:i4>
      </vt:variant>
      <vt:variant>
        <vt:lpwstr>http://www.umassmed.edu/uploadedFiles/detailed_budget_398_p4.doc</vt:lpwstr>
      </vt:variant>
      <vt:variant>
        <vt:lpwstr/>
      </vt:variant>
      <vt:variant>
        <vt:i4>3276882</vt:i4>
      </vt:variant>
      <vt:variant>
        <vt:i4>15</vt:i4>
      </vt:variant>
      <vt:variant>
        <vt:i4>0</vt:i4>
      </vt:variant>
      <vt:variant>
        <vt:i4>5</vt:i4>
      </vt:variant>
      <vt:variant>
        <vt:lpwstr>http://www.umassmed.edu/uploadedFiles/research/funding/RFS/Forms/MultiYrInternalL_FY14v2.xlsx</vt:lpwstr>
      </vt:variant>
      <vt:variant>
        <vt:lpwstr/>
      </vt:variant>
      <vt:variant>
        <vt:i4>3342419</vt:i4>
      </vt:variant>
      <vt:variant>
        <vt:i4>0</vt:i4>
      </vt:variant>
      <vt:variant>
        <vt:i4>0</vt:i4>
      </vt:variant>
      <vt:variant>
        <vt:i4>5</vt:i4>
      </vt:variant>
      <vt:variant>
        <vt:lpwstr>http://www.umassmed.edu/research_processes_and_checklists.aspx?linkidentifier=id&amp;itemid=118294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Award GRANT PROCESSING CHECKLIST</dc:title>
  <dc:subject/>
  <dc:creator>mcaulifc</dc:creator>
  <cp:keywords/>
  <dc:description/>
  <cp:lastModifiedBy>kellyc</cp:lastModifiedBy>
  <cp:revision>2</cp:revision>
  <cp:lastPrinted>2013-07-15T15:29:00Z</cp:lastPrinted>
  <dcterms:created xsi:type="dcterms:W3CDTF">2014-11-05T21:09:00Z</dcterms:created>
  <dcterms:modified xsi:type="dcterms:W3CDTF">2014-11-05T21:09:00Z</dcterms:modified>
</cp:coreProperties>
</file>